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8061" w14:textId="77777777" w:rsidR="00F75DFF" w:rsidRDefault="00F75DFF">
      <w:pPr>
        <w:jc w:val="center"/>
        <w:rPr>
          <w:sz w:val="24"/>
        </w:rPr>
      </w:pPr>
    </w:p>
    <w:p w14:paraId="33C5EB9F" w14:textId="77777777" w:rsidR="00F75DFF" w:rsidRDefault="00F75DFF">
      <w:pPr>
        <w:jc w:val="center"/>
        <w:rPr>
          <w:sz w:val="24"/>
        </w:rPr>
      </w:pPr>
    </w:p>
    <w:p w14:paraId="4AECF932" w14:textId="77777777" w:rsidR="00F75DFF" w:rsidRDefault="00F75DFF">
      <w:pPr>
        <w:jc w:val="center"/>
        <w:rPr>
          <w:sz w:val="24"/>
        </w:rPr>
      </w:pPr>
    </w:p>
    <w:p w14:paraId="0020C31E" w14:textId="77777777" w:rsidR="00F75DFF" w:rsidRDefault="00000000">
      <w:pPr>
        <w:spacing w:line="276" w:lineRule="auto"/>
        <w:ind w:firstLine="0"/>
        <w:jc w:val="center"/>
        <w:rPr>
          <w:sz w:val="24"/>
        </w:rPr>
      </w:pPr>
      <w:r>
        <w:rPr>
          <w:sz w:val="24"/>
        </w:rPr>
        <w:t>ТЕХНИЧЕСКОЕ ЗАДАНИЕ</w:t>
      </w:r>
    </w:p>
    <w:p w14:paraId="03EA021C" w14:textId="1D50AB5B" w:rsidR="00F75DFF" w:rsidRDefault="00000000">
      <w:pPr>
        <w:spacing w:line="276" w:lineRule="auto"/>
        <w:ind w:firstLine="0"/>
        <w:jc w:val="center"/>
        <w:rPr>
          <w:sz w:val="24"/>
        </w:rPr>
      </w:pPr>
      <w:r>
        <w:rPr>
          <w:sz w:val="24"/>
        </w:rPr>
        <w:t>на оказание услуг по продвижению</w:t>
      </w:r>
      <w:r w:rsidR="00137353">
        <w:rPr>
          <w:sz w:val="24"/>
        </w:rPr>
        <w:t xml:space="preserve"> и ведению</w:t>
      </w:r>
      <w:r>
        <w:rPr>
          <w:sz w:val="24"/>
        </w:rPr>
        <w:t xml:space="preserve"> сайта и аккаунт</w:t>
      </w:r>
      <w:r w:rsidR="00137353">
        <w:rPr>
          <w:sz w:val="24"/>
        </w:rPr>
        <w:t>ов</w:t>
      </w:r>
      <w:r>
        <w:rPr>
          <w:sz w:val="24"/>
        </w:rPr>
        <w:t xml:space="preserve"> </w:t>
      </w:r>
      <w:proofErr w:type="spellStart"/>
      <w:r>
        <w:rPr>
          <w:sz w:val="24"/>
        </w:rPr>
        <w:t>Вконтакте</w:t>
      </w:r>
      <w:proofErr w:type="spellEnd"/>
      <w:r w:rsidR="00137353">
        <w:rPr>
          <w:sz w:val="24"/>
        </w:rPr>
        <w:t xml:space="preserve">, Одноклассники, </w:t>
      </w:r>
      <w:proofErr w:type="spellStart"/>
      <w:r w:rsidR="00137353">
        <w:rPr>
          <w:sz w:val="24"/>
        </w:rPr>
        <w:t>Telegram</w:t>
      </w:r>
      <w:proofErr w:type="spellEnd"/>
      <w:r w:rsidR="00E101A4">
        <w:rPr>
          <w:sz w:val="24"/>
        </w:rPr>
        <w:t xml:space="preserve">, </w:t>
      </w:r>
      <w:proofErr w:type="spellStart"/>
      <w:r w:rsidR="00E101A4">
        <w:rPr>
          <w:sz w:val="24"/>
        </w:rPr>
        <w:t>Яндекс.Дзен</w:t>
      </w:r>
      <w:proofErr w:type="spellEnd"/>
      <w:r>
        <w:rPr>
          <w:sz w:val="24"/>
        </w:rPr>
        <w:t xml:space="preserve"> ГАУ ВО «Мой бизнес» в информационно-телекоммуникационной сети Интернет</w:t>
      </w:r>
    </w:p>
    <w:p w14:paraId="435FA618" w14:textId="77777777" w:rsidR="00F75DFF" w:rsidRDefault="00F75DFF">
      <w:pPr>
        <w:spacing w:line="276" w:lineRule="auto"/>
        <w:ind w:firstLine="0"/>
        <w:jc w:val="center"/>
        <w:rPr>
          <w:sz w:val="24"/>
        </w:rPr>
      </w:pPr>
    </w:p>
    <w:p w14:paraId="4773B83A" w14:textId="77777777" w:rsidR="00F75DFF" w:rsidRDefault="00F75DFF">
      <w:pPr>
        <w:spacing w:line="276" w:lineRule="auto"/>
        <w:ind w:firstLine="0"/>
        <w:jc w:val="center"/>
        <w:rPr>
          <w:sz w:val="24"/>
        </w:rPr>
      </w:pPr>
    </w:p>
    <w:p w14:paraId="3D6F6409" w14:textId="77777777" w:rsidR="00F75DFF" w:rsidRDefault="00000000">
      <w:pPr>
        <w:spacing w:line="276" w:lineRule="auto"/>
        <w:ind w:firstLine="0"/>
        <w:jc w:val="left"/>
        <w:rPr>
          <w:sz w:val="24"/>
        </w:rPr>
      </w:pPr>
      <w:r>
        <w:rPr>
          <w:sz w:val="24"/>
        </w:rPr>
        <w:t>1. Общие требования</w:t>
      </w:r>
    </w:p>
    <w:p w14:paraId="755D7460" w14:textId="77777777" w:rsidR="00F75DFF" w:rsidRDefault="00000000">
      <w:pPr>
        <w:spacing w:line="276" w:lineRule="auto"/>
        <w:ind w:firstLine="0"/>
        <w:jc w:val="left"/>
        <w:rPr>
          <w:sz w:val="24"/>
        </w:rPr>
      </w:pPr>
      <w:r>
        <w:rPr>
          <w:sz w:val="24"/>
        </w:rPr>
        <w:t>Заказчик: Государственное автономное учреждение Волгоградской области «Мой бизнес»</w:t>
      </w:r>
    </w:p>
    <w:p w14:paraId="1D466F2D" w14:textId="7AD9A9D8" w:rsidR="00F75DFF" w:rsidRDefault="00000000">
      <w:pPr>
        <w:spacing w:line="276" w:lineRule="auto"/>
        <w:ind w:firstLine="0"/>
        <w:jc w:val="left"/>
        <w:rPr>
          <w:sz w:val="24"/>
        </w:rPr>
      </w:pPr>
      <w:r>
        <w:rPr>
          <w:sz w:val="24"/>
        </w:rPr>
        <w:t xml:space="preserve">Предмет договора: </w:t>
      </w:r>
      <w:r w:rsidR="00E101A4">
        <w:rPr>
          <w:sz w:val="24"/>
        </w:rPr>
        <w:t xml:space="preserve">на оказание услуг по продвижению и ведению сайта и аккаунтов </w:t>
      </w:r>
      <w:proofErr w:type="spellStart"/>
      <w:r w:rsidR="00E101A4">
        <w:rPr>
          <w:sz w:val="24"/>
        </w:rPr>
        <w:t>Вконтакте</w:t>
      </w:r>
      <w:proofErr w:type="spellEnd"/>
      <w:r w:rsidR="00E101A4">
        <w:rPr>
          <w:sz w:val="24"/>
        </w:rPr>
        <w:t xml:space="preserve">, Одноклассники, </w:t>
      </w:r>
      <w:proofErr w:type="spellStart"/>
      <w:r w:rsidR="00E101A4">
        <w:rPr>
          <w:sz w:val="24"/>
        </w:rPr>
        <w:t>Telegram</w:t>
      </w:r>
      <w:proofErr w:type="spellEnd"/>
      <w:r w:rsidR="00E101A4">
        <w:rPr>
          <w:sz w:val="24"/>
        </w:rPr>
        <w:t xml:space="preserve">, </w:t>
      </w:r>
      <w:proofErr w:type="spellStart"/>
      <w:r w:rsidR="00E101A4">
        <w:rPr>
          <w:sz w:val="24"/>
        </w:rPr>
        <w:t>Яндекс.Дзен</w:t>
      </w:r>
      <w:proofErr w:type="spellEnd"/>
      <w:r w:rsidR="00E101A4">
        <w:rPr>
          <w:sz w:val="24"/>
        </w:rPr>
        <w:t xml:space="preserve"> ГАУ ВО «Мой бизнес» в информационно-телекоммуникационной сети Интернет.</w:t>
      </w:r>
    </w:p>
    <w:p w14:paraId="3223E532" w14:textId="77777777" w:rsidR="00F75DFF" w:rsidRDefault="00000000">
      <w:pPr>
        <w:spacing w:line="276" w:lineRule="auto"/>
        <w:ind w:firstLine="0"/>
        <w:jc w:val="left"/>
        <w:rPr>
          <w:sz w:val="24"/>
        </w:rPr>
      </w:pPr>
      <w:r>
        <w:rPr>
          <w:sz w:val="24"/>
        </w:rPr>
        <w:t>Срок оказания услуг: 90 календарных дней с даты подписания договора.</w:t>
      </w:r>
    </w:p>
    <w:p w14:paraId="261C6C75" w14:textId="77777777" w:rsidR="00F75DFF" w:rsidRDefault="00000000">
      <w:pPr>
        <w:spacing w:line="276" w:lineRule="auto"/>
        <w:ind w:firstLine="0"/>
        <w:jc w:val="left"/>
        <w:rPr>
          <w:sz w:val="24"/>
        </w:rPr>
      </w:pPr>
      <w:r>
        <w:rPr>
          <w:sz w:val="24"/>
        </w:rPr>
        <w:t>Место проведения: г. Волгоград, Волгоградская область.</w:t>
      </w:r>
    </w:p>
    <w:p w14:paraId="2B798E4F" w14:textId="77777777" w:rsidR="00F75DFF" w:rsidRDefault="00000000">
      <w:pPr>
        <w:spacing w:line="276" w:lineRule="auto"/>
        <w:ind w:firstLine="0"/>
        <w:jc w:val="left"/>
        <w:rPr>
          <w:sz w:val="24"/>
        </w:rPr>
      </w:pPr>
      <w:r>
        <w:rPr>
          <w:sz w:val="24"/>
        </w:rPr>
        <w:t>Используемые в Техническом задании понятия:</w:t>
      </w:r>
    </w:p>
    <w:p w14:paraId="71554350" w14:textId="77777777" w:rsidR="00F75DFF" w:rsidRDefault="00000000">
      <w:pPr>
        <w:spacing w:line="276" w:lineRule="auto"/>
        <w:ind w:firstLine="0"/>
        <w:jc w:val="left"/>
        <w:rPr>
          <w:sz w:val="24"/>
        </w:rPr>
      </w:pPr>
      <w:r>
        <w:rPr>
          <w:sz w:val="24"/>
        </w:rPr>
        <w:t xml:space="preserve">ВКонтакте – российская социальная сеть, универсальное средство для общения и поиска. </w:t>
      </w:r>
    </w:p>
    <w:p w14:paraId="6F04535D" w14:textId="77777777" w:rsidR="00F75DFF" w:rsidRDefault="00000000">
      <w:pPr>
        <w:spacing w:line="276" w:lineRule="auto"/>
        <w:ind w:firstLine="0"/>
        <w:jc w:val="left"/>
        <w:rPr>
          <w:sz w:val="24"/>
        </w:rPr>
      </w:pPr>
      <w:proofErr w:type="gramStart"/>
      <w:r>
        <w:rPr>
          <w:sz w:val="24"/>
        </w:rPr>
        <w:t>Telegram  –</w:t>
      </w:r>
      <w:proofErr w:type="gramEnd"/>
      <w:r>
        <w:rPr>
          <w:sz w:val="24"/>
        </w:rPr>
        <w:t xml:space="preserve">  кроссплатформенная система мгновенного обмена сообщениями с функциями VoIP, позволяющая обмениваться текстовыми, голосовыми и </w:t>
      </w:r>
      <w:proofErr w:type="spellStart"/>
      <w:r>
        <w:rPr>
          <w:sz w:val="24"/>
        </w:rPr>
        <w:t>видеосообщениями</w:t>
      </w:r>
      <w:proofErr w:type="spellEnd"/>
      <w:r>
        <w:rPr>
          <w:sz w:val="24"/>
        </w:rPr>
        <w:t>, стикерами и фотографиями, файлами многих форматов.</w:t>
      </w:r>
    </w:p>
    <w:p w14:paraId="13FF0801" w14:textId="77777777" w:rsidR="00F75DFF" w:rsidRDefault="00000000">
      <w:pPr>
        <w:spacing w:line="276" w:lineRule="auto"/>
        <w:ind w:firstLine="0"/>
        <w:jc w:val="left"/>
        <w:rPr>
          <w:sz w:val="24"/>
        </w:rPr>
      </w:pPr>
      <w:proofErr w:type="gramStart"/>
      <w:r>
        <w:rPr>
          <w:sz w:val="24"/>
        </w:rPr>
        <w:t>Одноклассники  –</w:t>
      </w:r>
      <w:proofErr w:type="gramEnd"/>
      <w:r>
        <w:rPr>
          <w:sz w:val="24"/>
        </w:rPr>
        <w:t xml:space="preserve"> российская социальная сеть, принадлежащая VK.</w:t>
      </w:r>
    </w:p>
    <w:p w14:paraId="39E2D386" w14:textId="77777777" w:rsidR="00F75DFF" w:rsidRDefault="00000000">
      <w:pPr>
        <w:spacing w:line="276" w:lineRule="auto"/>
        <w:ind w:firstLine="0"/>
        <w:jc w:val="left"/>
        <w:rPr>
          <w:sz w:val="24"/>
        </w:rPr>
      </w:pPr>
      <w:r>
        <w:rPr>
          <w:sz w:val="24"/>
        </w:rPr>
        <w:t>Таргетированная реклама – тип интернет-рекламы, в котором используются методы и настройки поиска целевой аудитории в соответствии с заданными параметрами.</w:t>
      </w:r>
    </w:p>
    <w:p w14:paraId="4DD98842" w14:textId="77777777" w:rsidR="00F75DFF" w:rsidRDefault="00000000">
      <w:pPr>
        <w:spacing w:line="276" w:lineRule="auto"/>
        <w:ind w:firstLine="0"/>
        <w:jc w:val="left"/>
        <w:rPr>
          <w:sz w:val="24"/>
        </w:rPr>
      </w:pPr>
      <w:proofErr w:type="spellStart"/>
      <w:r>
        <w:rPr>
          <w:sz w:val="24"/>
        </w:rPr>
        <w:t>Яндекс.Дзен</w:t>
      </w:r>
      <w:proofErr w:type="spellEnd"/>
      <w:r>
        <w:rPr>
          <w:sz w:val="24"/>
        </w:rPr>
        <w:t xml:space="preserve"> - платформа для создания и просмотра контента, принадлежащая компании VK. Лента </w:t>
      </w:r>
      <w:proofErr w:type="spellStart"/>
      <w:r>
        <w:rPr>
          <w:sz w:val="24"/>
        </w:rPr>
        <w:t>Дзена</w:t>
      </w:r>
      <w:proofErr w:type="spellEnd"/>
      <w:r>
        <w:rPr>
          <w:sz w:val="24"/>
        </w:rPr>
        <w:t xml:space="preserve"> доступна в мобильном приложении «Дзен» и на сайте dzen.ru. «Дзен» формирует ленту публикаций, автоматически подстраиваясь под интересы пользователя</w:t>
      </w:r>
    </w:p>
    <w:p w14:paraId="2D4D17E1" w14:textId="77777777" w:rsidR="00F75DFF" w:rsidRDefault="00000000">
      <w:pPr>
        <w:spacing w:line="276" w:lineRule="auto"/>
        <w:ind w:firstLine="0"/>
        <w:jc w:val="left"/>
        <w:rPr>
          <w:sz w:val="24"/>
        </w:rPr>
      </w:pPr>
      <w:proofErr w:type="spellStart"/>
      <w:r>
        <w:rPr>
          <w:sz w:val="24"/>
        </w:rPr>
        <w:t>Яндекс.Метрика</w:t>
      </w:r>
      <w:proofErr w:type="spellEnd"/>
      <w:r>
        <w:rPr>
          <w:sz w:val="24"/>
        </w:rPr>
        <w:t xml:space="preserve"> – инструмент веб-аналитики, который помогает получать отчеты, видеозаписи действий посетителей, отслеживать источники трафика и оценивать эффективность рекламы.</w:t>
      </w:r>
    </w:p>
    <w:p w14:paraId="0199ECA8" w14:textId="77777777" w:rsidR="00F75DFF" w:rsidRDefault="00000000">
      <w:pPr>
        <w:spacing w:line="276" w:lineRule="auto"/>
        <w:ind w:firstLine="0"/>
        <w:jc w:val="left"/>
        <w:rPr>
          <w:sz w:val="24"/>
        </w:rPr>
      </w:pPr>
      <w:r>
        <w:rPr>
          <w:sz w:val="24"/>
        </w:rPr>
        <w:t>Репост – возможность поделиться чужой публикацией на своей странице в социальной сети, оставляя её в первоначальном виде с сохранением ссылки на первоисточник.</w:t>
      </w:r>
    </w:p>
    <w:p w14:paraId="09189B50" w14:textId="77777777" w:rsidR="00F75DFF" w:rsidRDefault="00000000">
      <w:pPr>
        <w:spacing w:line="276" w:lineRule="auto"/>
        <w:ind w:firstLine="0"/>
        <w:jc w:val="left"/>
        <w:rPr>
          <w:sz w:val="24"/>
        </w:rPr>
      </w:pPr>
      <w:r>
        <w:rPr>
          <w:sz w:val="24"/>
        </w:rPr>
        <w:t>Лайк – условное выражение одобрения материалу, пользователю, фотографии, выражающиеся нажатием одной кнопки.</w:t>
      </w:r>
    </w:p>
    <w:p w14:paraId="100AFAF9" w14:textId="77777777" w:rsidR="00F75DFF" w:rsidRDefault="00000000">
      <w:pPr>
        <w:spacing w:line="276" w:lineRule="auto"/>
        <w:ind w:firstLine="0"/>
        <w:jc w:val="left"/>
        <w:rPr>
          <w:sz w:val="24"/>
        </w:rPr>
      </w:pPr>
      <w:r>
        <w:rPr>
          <w:sz w:val="24"/>
        </w:rPr>
        <w:t xml:space="preserve">Просмотр – количество раз, сколько пользователь посмотрел публикацию. </w:t>
      </w:r>
    </w:p>
    <w:p w14:paraId="104AD633" w14:textId="77777777" w:rsidR="00F75DFF" w:rsidRDefault="00000000">
      <w:pPr>
        <w:spacing w:line="276" w:lineRule="auto"/>
        <w:ind w:firstLine="0"/>
        <w:jc w:val="left"/>
        <w:rPr>
          <w:sz w:val="24"/>
        </w:rPr>
      </w:pPr>
      <w:r>
        <w:rPr>
          <w:sz w:val="24"/>
        </w:rPr>
        <w:t>2. Требования к качеству и безопасности услуг, к их количественным (объему), техническим и функциональным характеристикам.</w:t>
      </w:r>
    </w:p>
    <w:p w14:paraId="2208130C" w14:textId="77777777" w:rsidR="00F75DFF" w:rsidRDefault="00000000">
      <w:pPr>
        <w:spacing w:line="276" w:lineRule="auto"/>
        <w:ind w:firstLine="0"/>
        <w:jc w:val="left"/>
        <w:rPr>
          <w:sz w:val="24"/>
        </w:rPr>
      </w:pPr>
      <w:r>
        <w:rPr>
          <w:sz w:val="24"/>
        </w:rPr>
        <w:t>2.1. Требования к техническим и функциональным характеристикам услуг.</w:t>
      </w:r>
    </w:p>
    <w:p w14:paraId="2ACF6B25" w14:textId="4092922A" w:rsidR="00F75DFF" w:rsidRDefault="00000000">
      <w:pPr>
        <w:spacing w:line="276" w:lineRule="auto"/>
        <w:ind w:firstLine="0"/>
        <w:jc w:val="left"/>
        <w:rPr>
          <w:sz w:val="24"/>
        </w:rPr>
      </w:pPr>
      <w:r>
        <w:rPr>
          <w:sz w:val="24"/>
        </w:rPr>
        <w:t xml:space="preserve">2.2.1. Исполнитель в рамках действия настоящего договора </w:t>
      </w:r>
      <w:r w:rsidR="00E101A4">
        <w:rPr>
          <w:sz w:val="24"/>
        </w:rPr>
        <w:t xml:space="preserve">на ежемесячной </w:t>
      </w:r>
      <w:proofErr w:type="gramStart"/>
      <w:r w:rsidR="00E101A4">
        <w:rPr>
          <w:sz w:val="24"/>
        </w:rPr>
        <w:t xml:space="preserve">основе </w:t>
      </w:r>
      <w:r>
        <w:rPr>
          <w:sz w:val="24"/>
        </w:rPr>
        <w:t xml:space="preserve"> реализует</w:t>
      </w:r>
      <w:proofErr w:type="gramEnd"/>
      <w:r>
        <w:rPr>
          <w:sz w:val="24"/>
        </w:rPr>
        <w:t xml:space="preserve"> следующий комплекс услуг по продвижению</w:t>
      </w:r>
      <w:r w:rsidR="00E101A4">
        <w:rPr>
          <w:sz w:val="24"/>
        </w:rPr>
        <w:t xml:space="preserve"> и ведению официальных</w:t>
      </w:r>
      <w:r>
        <w:rPr>
          <w:sz w:val="24"/>
        </w:rPr>
        <w:t xml:space="preserve"> аккаунт</w:t>
      </w:r>
      <w:r w:rsidR="00E101A4">
        <w:rPr>
          <w:sz w:val="24"/>
        </w:rPr>
        <w:t>ов</w:t>
      </w:r>
      <w:r w:rsidR="009909C8">
        <w:rPr>
          <w:sz w:val="24"/>
        </w:rPr>
        <w:t>:</w:t>
      </w:r>
      <w:r w:rsidR="00E101A4">
        <w:rPr>
          <w:sz w:val="24"/>
        </w:rPr>
        <w:t xml:space="preserve"> </w:t>
      </w:r>
      <w:proofErr w:type="spellStart"/>
      <w:r>
        <w:rPr>
          <w:sz w:val="24"/>
        </w:rPr>
        <w:t>Telegram</w:t>
      </w:r>
      <w:proofErr w:type="spellEnd"/>
      <w:r>
        <w:rPr>
          <w:sz w:val="24"/>
        </w:rPr>
        <w:t>,</w:t>
      </w:r>
      <w:r w:rsidR="00E101A4">
        <w:rPr>
          <w:sz w:val="24"/>
        </w:rPr>
        <w:t xml:space="preserve"> </w:t>
      </w:r>
      <w:r>
        <w:rPr>
          <w:sz w:val="24"/>
        </w:rPr>
        <w:t>Одноклассники,</w:t>
      </w:r>
      <w:r w:rsidR="00E101A4">
        <w:rPr>
          <w:sz w:val="24"/>
        </w:rPr>
        <w:t xml:space="preserve"> </w:t>
      </w:r>
      <w:proofErr w:type="spellStart"/>
      <w:r w:rsidR="00E101A4">
        <w:rPr>
          <w:sz w:val="24"/>
        </w:rPr>
        <w:t>Вконтакте</w:t>
      </w:r>
      <w:proofErr w:type="spellEnd"/>
      <w:r w:rsidR="00E101A4">
        <w:rPr>
          <w:sz w:val="24"/>
        </w:rPr>
        <w:t xml:space="preserve">, </w:t>
      </w:r>
      <w:proofErr w:type="spellStart"/>
      <w:r w:rsidR="00E101A4">
        <w:rPr>
          <w:sz w:val="24"/>
        </w:rPr>
        <w:t>Яндекс.Дзен</w:t>
      </w:r>
      <w:proofErr w:type="spellEnd"/>
      <w:r w:rsidR="00E101A4">
        <w:rPr>
          <w:sz w:val="24"/>
        </w:rPr>
        <w:t xml:space="preserve"> ГАУ ВО «Мой бизнес» в информационно-телекоммуникационной сети Интернет</w:t>
      </w:r>
      <w:r w:rsidR="009909C8">
        <w:rPr>
          <w:sz w:val="24"/>
        </w:rPr>
        <w:t>:</w:t>
      </w:r>
    </w:p>
    <w:p w14:paraId="724E39FA" w14:textId="66BAE5AF" w:rsidR="00F75DFF" w:rsidRDefault="009909C8">
      <w:pPr>
        <w:spacing w:line="276" w:lineRule="auto"/>
        <w:ind w:firstLine="0"/>
        <w:jc w:val="left"/>
        <w:rPr>
          <w:sz w:val="24"/>
        </w:rPr>
      </w:pPr>
      <w:r>
        <w:rPr>
          <w:sz w:val="24"/>
        </w:rPr>
        <w:t>- продвижение и популяризация услуг и мероприятий Мой Бизнес</w:t>
      </w:r>
    </w:p>
    <w:p w14:paraId="3E13119C" w14:textId="6D2CDC73" w:rsidR="00F75DFF" w:rsidRDefault="009909C8">
      <w:pPr>
        <w:spacing w:line="276" w:lineRule="auto"/>
        <w:ind w:firstLine="0"/>
        <w:jc w:val="left"/>
        <w:rPr>
          <w:sz w:val="24"/>
        </w:rPr>
      </w:pPr>
      <w:r>
        <w:rPr>
          <w:sz w:val="24"/>
        </w:rPr>
        <w:t xml:space="preserve">- разработка </w:t>
      </w:r>
      <w:proofErr w:type="spellStart"/>
      <w:r>
        <w:rPr>
          <w:sz w:val="24"/>
        </w:rPr>
        <w:t>квиз</w:t>
      </w:r>
      <w:proofErr w:type="spellEnd"/>
      <w:r>
        <w:rPr>
          <w:sz w:val="24"/>
        </w:rPr>
        <w:t>-маркетинга</w:t>
      </w:r>
    </w:p>
    <w:p w14:paraId="7C97718C" w14:textId="23A3FA96" w:rsidR="00F75DFF" w:rsidRDefault="009909C8">
      <w:pPr>
        <w:spacing w:line="276" w:lineRule="auto"/>
        <w:ind w:firstLine="0"/>
        <w:jc w:val="left"/>
        <w:rPr>
          <w:sz w:val="24"/>
        </w:rPr>
      </w:pPr>
      <w:r>
        <w:rPr>
          <w:sz w:val="24"/>
        </w:rPr>
        <w:t>- разработка контент-плана, согласование с Заказчиком</w:t>
      </w:r>
    </w:p>
    <w:p w14:paraId="58EC0CEE" w14:textId="72D54706" w:rsidR="00F75DFF" w:rsidRDefault="009909C8">
      <w:pPr>
        <w:spacing w:line="276" w:lineRule="auto"/>
        <w:ind w:firstLine="0"/>
        <w:jc w:val="left"/>
        <w:rPr>
          <w:sz w:val="24"/>
        </w:rPr>
      </w:pPr>
      <w:r>
        <w:rPr>
          <w:sz w:val="24"/>
        </w:rPr>
        <w:t>- разработка дизайна для постов.</w:t>
      </w:r>
    </w:p>
    <w:p w14:paraId="72B8F713" w14:textId="5EDA17DE" w:rsidR="00F75DFF" w:rsidRDefault="009909C8">
      <w:pPr>
        <w:spacing w:line="276" w:lineRule="auto"/>
        <w:ind w:firstLine="0"/>
        <w:jc w:val="left"/>
        <w:rPr>
          <w:sz w:val="24"/>
        </w:rPr>
      </w:pPr>
      <w:r>
        <w:rPr>
          <w:sz w:val="24"/>
        </w:rPr>
        <w:t xml:space="preserve">- совокупный объем публикуемых постов: не менее 60 шт. (включая </w:t>
      </w:r>
      <w:proofErr w:type="spellStart"/>
      <w:r>
        <w:rPr>
          <w:sz w:val="24"/>
        </w:rPr>
        <w:t>кросспостинг</w:t>
      </w:r>
      <w:proofErr w:type="spellEnd"/>
      <w:r>
        <w:rPr>
          <w:sz w:val="24"/>
        </w:rPr>
        <w:t>)</w:t>
      </w:r>
    </w:p>
    <w:p w14:paraId="3CEB9454" w14:textId="0B3CEE24" w:rsidR="00F75DFF" w:rsidRDefault="009909C8">
      <w:pPr>
        <w:spacing w:line="276" w:lineRule="auto"/>
        <w:ind w:firstLine="0"/>
        <w:jc w:val="left"/>
        <w:rPr>
          <w:sz w:val="24"/>
        </w:rPr>
      </w:pPr>
      <w:r>
        <w:rPr>
          <w:sz w:val="24"/>
        </w:rPr>
        <w:t>- привлечение подписчиков в социальные сети Заказчика</w:t>
      </w:r>
    </w:p>
    <w:p w14:paraId="34A6413E" w14:textId="6A3AEB5C" w:rsidR="00F75DFF" w:rsidRDefault="009909C8">
      <w:pPr>
        <w:spacing w:line="276" w:lineRule="auto"/>
        <w:ind w:firstLine="0"/>
        <w:jc w:val="left"/>
        <w:rPr>
          <w:sz w:val="24"/>
        </w:rPr>
      </w:pPr>
      <w:r>
        <w:rPr>
          <w:sz w:val="24"/>
        </w:rPr>
        <w:t>- размещение информации в сообществах Исполнителя (не менее 20 в месяц)</w:t>
      </w:r>
    </w:p>
    <w:p w14:paraId="6921C27C" w14:textId="2127BD6A" w:rsidR="00F75DFF" w:rsidRDefault="009909C8">
      <w:pPr>
        <w:spacing w:line="276" w:lineRule="auto"/>
        <w:ind w:firstLine="0"/>
        <w:jc w:val="left"/>
        <w:rPr>
          <w:sz w:val="24"/>
        </w:rPr>
      </w:pPr>
      <w:r>
        <w:rPr>
          <w:sz w:val="24"/>
        </w:rPr>
        <w:t xml:space="preserve">- подготовка писем для </w:t>
      </w:r>
      <w:proofErr w:type="spellStart"/>
      <w:r>
        <w:rPr>
          <w:sz w:val="24"/>
        </w:rPr>
        <w:t>Email</w:t>
      </w:r>
      <w:proofErr w:type="spellEnd"/>
      <w:r>
        <w:rPr>
          <w:sz w:val="24"/>
        </w:rPr>
        <w:t>-рассылок (не более 8 в месяц)</w:t>
      </w:r>
    </w:p>
    <w:p w14:paraId="589A3C41" w14:textId="77777777" w:rsidR="00F75DFF" w:rsidRDefault="00F75DFF">
      <w:pPr>
        <w:spacing w:line="276" w:lineRule="auto"/>
        <w:ind w:firstLine="0"/>
        <w:jc w:val="left"/>
        <w:rPr>
          <w:sz w:val="24"/>
        </w:rPr>
      </w:pPr>
    </w:p>
    <w:p w14:paraId="30065D76" w14:textId="77777777" w:rsidR="00F75DFF" w:rsidRDefault="00000000">
      <w:pPr>
        <w:spacing w:line="276" w:lineRule="auto"/>
        <w:ind w:firstLine="0"/>
        <w:jc w:val="left"/>
        <w:rPr>
          <w:sz w:val="24"/>
        </w:rPr>
      </w:pPr>
      <w:r>
        <w:rPr>
          <w:sz w:val="24"/>
        </w:rPr>
        <w:t>2.2.2. Заказчик имеет право ежедневно письменно запрашивать информацию о ходе исполнения договора, Исполнитель обязан оперативно предоставлять ответы на запросы Заказчика в письменном виде.</w:t>
      </w:r>
    </w:p>
    <w:p w14:paraId="7F3C3528" w14:textId="77777777" w:rsidR="00F75DFF" w:rsidRDefault="00000000">
      <w:pPr>
        <w:spacing w:line="276" w:lineRule="auto"/>
        <w:ind w:firstLine="0"/>
        <w:jc w:val="left"/>
        <w:rPr>
          <w:sz w:val="24"/>
        </w:rPr>
      </w:pPr>
      <w:r>
        <w:rPr>
          <w:sz w:val="24"/>
        </w:rPr>
        <w:t xml:space="preserve">2.2.3. По окончании работ Исполнитель передает Заказчику аналитический отчёт (в бумажном и электронном виде) об оказанных услугах. </w:t>
      </w:r>
    </w:p>
    <w:p w14:paraId="43D02FB3" w14:textId="77777777" w:rsidR="00F75DFF" w:rsidRDefault="00000000">
      <w:pPr>
        <w:spacing w:line="276" w:lineRule="auto"/>
        <w:ind w:firstLine="0"/>
        <w:jc w:val="left"/>
        <w:rPr>
          <w:sz w:val="24"/>
        </w:rPr>
      </w:pPr>
      <w:r>
        <w:rPr>
          <w:sz w:val="24"/>
        </w:rPr>
        <w:t xml:space="preserve">2.2.4. Аналитический отчет должен включать в себя следующую информацию: </w:t>
      </w:r>
    </w:p>
    <w:p w14:paraId="24C2BCB9" w14:textId="77777777" w:rsidR="00F75DFF" w:rsidRDefault="00000000">
      <w:pPr>
        <w:spacing w:line="276" w:lineRule="auto"/>
        <w:ind w:firstLine="0"/>
        <w:jc w:val="left"/>
        <w:rPr>
          <w:sz w:val="24"/>
        </w:rPr>
      </w:pPr>
      <w:r>
        <w:rPr>
          <w:sz w:val="24"/>
        </w:rPr>
        <w:t xml:space="preserve">– статистический отчет по сообществу в соцсетях (данные </w:t>
      </w:r>
    </w:p>
    <w:p w14:paraId="5DCEBEC0" w14:textId="77777777" w:rsidR="00F75DFF" w:rsidRDefault="00000000">
      <w:pPr>
        <w:spacing w:line="276" w:lineRule="auto"/>
        <w:ind w:firstLine="0"/>
        <w:jc w:val="left"/>
        <w:rPr>
          <w:sz w:val="24"/>
        </w:rPr>
      </w:pPr>
      <w:r>
        <w:rPr>
          <w:sz w:val="24"/>
        </w:rPr>
        <w:t xml:space="preserve">о динамике активности, количестве просмотров, «репостов», «лайков» мероприятий/постов с применением таргетированного продвижения; </w:t>
      </w:r>
    </w:p>
    <w:p w14:paraId="5F78B8C5" w14:textId="77777777" w:rsidR="00F75DFF" w:rsidRDefault="00000000">
      <w:pPr>
        <w:spacing w:line="276" w:lineRule="auto"/>
        <w:ind w:firstLine="0"/>
        <w:jc w:val="left"/>
        <w:rPr>
          <w:sz w:val="24"/>
        </w:rPr>
      </w:pPr>
      <w:r>
        <w:rPr>
          <w:sz w:val="24"/>
        </w:rPr>
        <w:t xml:space="preserve">– данные о количестве опубликованных материалов в социальных сетях; </w:t>
      </w:r>
    </w:p>
    <w:p w14:paraId="3555426C" w14:textId="77777777" w:rsidR="00F75DFF" w:rsidRDefault="00000000">
      <w:pPr>
        <w:spacing w:line="276" w:lineRule="auto"/>
        <w:ind w:firstLine="0"/>
        <w:jc w:val="left"/>
        <w:rPr>
          <w:sz w:val="24"/>
        </w:rPr>
      </w:pPr>
      <w:r>
        <w:rPr>
          <w:sz w:val="24"/>
        </w:rPr>
        <w:t>2.2.5. Аналитический отчет предоставляется на бумажном носителе. Листы отчета должны быть пронумерованы. На титульном листе аналитического отчета указывается: период отчета, номер и наименование договора, год, наименование Исполнителя.</w:t>
      </w:r>
    </w:p>
    <w:p w14:paraId="22E1EF72" w14:textId="77777777" w:rsidR="00F75DFF" w:rsidRDefault="00000000">
      <w:pPr>
        <w:spacing w:line="276" w:lineRule="auto"/>
        <w:ind w:firstLine="0"/>
        <w:jc w:val="left"/>
        <w:rPr>
          <w:sz w:val="24"/>
        </w:rPr>
      </w:pPr>
      <w:r>
        <w:rPr>
          <w:sz w:val="24"/>
        </w:rPr>
        <w:t>2.2.6. Приемка оказанных услуг происходит на основании отчета, ежемесячно предоставляемого Исполнителем.</w:t>
      </w:r>
    </w:p>
    <w:p w14:paraId="50ABA375" w14:textId="77777777" w:rsidR="00F75DFF" w:rsidRDefault="00000000">
      <w:pPr>
        <w:spacing w:line="276" w:lineRule="auto"/>
        <w:ind w:firstLine="0"/>
        <w:jc w:val="left"/>
        <w:rPr>
          <w:sz w:val="24"/>
        </w:rPr>
      </w:pPr>
      <w:r>
        <w:rPr>
          <w:sz w:val="24"/>
        </w:rPr>
        <w:t>2.2.7. Срок оказания услуг: 90 календарных дней.</w:t>
      </w:r>
    </w:p>
    <w:p w14:paraId="63AA9E70" w14:textId="77777777" w:rsidR="00F75DFF" w:rsidRDefault="00000000">
      <w:pPr>
        <w:ind w:firstLine="0"/>
        <w:jc w:val="left"/>
        <w:rPr>
          <w:sz w:val="24"/>
        </w:rPr>
      </w:pPr>
      <w:r>
        <w:rPr>
          <w:sz w:val="24"/>
        </w:rPr>
        <w:t>3. Отчетная документация.</w:t>
      </w:r>
    </w:p>
    <w:p w14:paraId="238D0DD9" w14:textId="77777777" w:rsidR="00F75DFF" w:rsidRDefault="00000000">
      <w:pPr>
        <w:widowControl w:val="0"/>
        <w:spacing w:before="73"/>
        <w:ind w:firstLine="0"/>
        <w:rPr>
          <w:b/>
          <w:sz w:val="24"/>
        </w:rPr>
      </w:pPr>
      <w:r>
        <w:rPr>
          <w:sz w:val="24"/>
        </w:rPr>
        <w:t>3.1 Исполнитель предоставляет Заказчику акт оказанных услуг не позднее 3 (трех) рабочих дней со дня оказания услуг по Договору.</w:t>
      </w:r>
    </w:p>
    <w:p w14:paraId="75590B88" w14:textId="77777777" w:rsidR="00F75DFF" w:rsidRDefault="00F75DFF">
      <w:pPr>
        <w:widowControl w:val="0"/>
        <w:spacing w:before="73"/>
        <w:ind w:left="3912"/>
        <w:rPr>
          <w:b/>
          <w:sz w:val="24"/>
        </w:rPr>
      </w:pPr>
    </w:p>
    <w:p w14:paraId="741C481B" w14:textId="77777777" w:rsidR="00F75DFF" w:rsidRDefault="00F75DFF">
      <w:pPr>
        <w:rPr>
          <w:sz w:val="24"/>
        </w:rPr>
      </w:pPr>
    </w:p>
    <w:p w14:paraId="7C071CA1" w14:textId="77777777" w:rsidR="00F75DFF" w:rsidRDefault="00F75DFF">
      <w:pPr>
        <w:rPr>
          <w:sz w:val="24"/>
        </w:rPr>
      </w:pPr>
    </w:p>
    <w:p w14:paraId="1C57467F" w14:textId="77777777" w:rsidR="00F75DFF" w:rsidRDefault="00F75DFF">
      <w:pPr>
        <w:rPr>
          <w:sz w:val="24"/>
        </w:rPr>
      </w:pPr>
    </w:p>
    <w:p w14:paraId="5B384961" w14:textId="77777777" w:rsidR="00F75DFF" w:rsidRDefault="00F75DFF">
      <w:pPr>
        <w:rPr>
          <w:sz w:val="24"/>
        </w:rPr>
      </w:pPr>
    </w:p>
    <w:p w14:paraId="196406E0" w14:textId="77777777" w:rsidR="00F75DFF" w:rsidRDefault="00F75DFF">
      <w:pPr>
        <w:rPr>
          <w:sz w:val="24"/>
        </w:rPr>
      </w:pPr>
    </w:p>
    <w:p w14:paraId="2D6883C9" w14:textId="77777777" w:rsidR="00F75DFF" w:rsidRDefault="00F75DFF">
      <w:pPr>
        <w:rPr>
          <w:sz w:val="24"/>
        </w:rPr>
      </w:pPr>
    </w:p>
    <w:p w14:paraId="1D9489A4" w14:textId="77777777" w:rsidR="00F75DFF" w:rsidRDefault="00F75DFF">
      <w:pPr>
        <w:rPr>
          <w:sz w:val="24"/>
        </w:rPr>
      </w:pPr>
    </w:p>
    <w:p w14:paraId="66712753" w14:textId="77777777" w:rsidR="00F75DFF" w:rsidRDefault="00F75DFF">
      <w:pPr>
        <w:rPr>
          <w:sz w:val="24"/>
        </w:rPr>
      </w:pPr>
    </w:p>
    <w:p w14:paraId="1DFE97B0" w14:textId="77777777" w:rsidR="00F75DFF" w:rsidRDefault="00F75DFF">
      <w:pPr>
        <w:rPr>
          <w:sz w:val="24"/>
        </w:rPr>
      </w:pPr>
    </w:p>
    <w:p w14:paraId="34422446" w14:textId="4FC91626" w:rsidR="00F75DFF" w:rsidRPr="004D236E" w:rsidRDefault="00000000" w:rsidP="004D236E">
      <w:pPr>
        <w:rPr>
          <w:sz w:val="24"/>
        </w:rPr>
      </w:pPr>
      <w:r>
        <w:rPr>
          <w:sz w:val="24"/>
        </w:rPr>
        <w:t xml:space="preserve">                                  </w:t>
      </w:r>
    </w:p>
    <w:p w14:paraId="68767036" w14:textId="77777777" w:rsidR="00F75DFF" w:rsidRDefault="00F75DFF">
      <w:pPr>
        <w:rPr>
          <w:sz w:val="24"/>
        </w:rPr>
      </w:pPr>
    </w:p>
    <w:p w14:paraId="22BBBF34" w14:textId="77777777" w:rsidR="00F75DFF" w:rsidRDefault="00F75DFF">
      <w:pPr>
        <w:rPr>
          <w:sz w:val="24"/>
        </w:rPr>
      </w:pPr>
    </w:p>
    <w:p w14:paraId="17A303D6" w14:textId="77777777" w:rsidR="00F75DFF" w:rsidRDefault="00F75DFF">
      <w:pPr>
        <w:rPr>
          <w:sz w:val="24"/>
        </w:rPr>
      </w:pPr>
    </w:p>
    <w:p w14:paraId="63D6E954" w14:textId="77777777" w:rsidR="00F75DFF" w:rsidRDefault="00F75DFF">
      <w:pPr>
        <w:rPr>
          <w:sz w:val="24"/>
        </w:rPr>
      </w:pPr>
    </w:p>
    <w:sectPr w:rsidR="00F75DFF">
      <w:headerReference w:type="even" r:id="rId8"/>
      <w:headerReference w:type="first" r:id="rId9"/>
      <w:pgSz w:w="11906" w:h="16838"/>
      <w:pgMar w:top="851" w:right="991" w:bottom="426" w:left="993" w:header="11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B371" w14:textId="77777777" w:rsidR="006A4B66" w:rsidRDefault="006A4B66">
      <w:r>
        <w:separator/>
      </w:r>
    </w:p>
  </w:endnote>
  <w:endnote w:type="continuationSeparator" w:id="0">
    <w:p w14:paraId="63A9856D" w14:textId="77777777" w:rsidR="006A4B66" w:rsidRDefault="006A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 w:name="Segoe UI">
    <w:panose1 w:val="020B0502040204020203"/>
    <w:charset w:val="00"/>
    <w:family w:val="roman"/>
    <w:notTrueType/>
    <w:pitch w:val="default"/>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C4B1" w14:textId="77777777" w:rsidR="006A4B66" w:rsidRDefault="006A4B66">
      <w:r>
        <w:separator/>
      </w:r>
    </w:p>
  </w:footnote>
  <w:footnote w:type="continuationSeparator" w:id="0">
    <w:p w14:paraId="72CD2E97" w14:textId="77777777" w:rsidR="006A4B66" w:rsidRDefault="006A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E39" w14:textId="77777777" w:rsidR="00F75DFF" w:rsidRDefault="00F75DFF">
    <w:pPr>
      <w:pBdr>
        <w:top w:val="nil"/>
        <w:left w:val="nil"/>
        <w:bottom w:val="nil"/>
        <w:right w:val="nil"/>
        <w:between w:val="nil"/>
      </w:pBdr>
      <w:tabs>
        <w:tab w:val="center" w:pos="4677"/>
        <w:tab w:val="right" w:pos="9355"/>
      </w:tabs>
      <w:rPr>
        <w:color w:val="000000"/>
        <w:szCs w:val="28"/>
      </w:rPr>
    </w:pPr>
  </w:p>
  <w:p w14:paraId="5162C4D0" w14:textId="77777777" w:rsidR="00F75DFF" w:rsidRDefault="00F75DFF"/>
  <w:p w14:paraId="552543D1" w14:textId="77777777" w:rsidR="00F75DFF" w:rsidRDefault="00F75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288C" w14:textId="77777777" w:rsidR="00F75DFF" w:rsidRDefault="00F75DFF">
    <w:pPr>
      <w:pBdr>
        <w:top w:val="nil"/>
        <w:left w:val="nil"/>
        <w:bottom w:val="nil"/>
        <w:right w:val="nil"/>
        <w:between w:val="nil"/>
      </w:pBdr>
      <w:tabs>
        <w:tab w:val="center" w:pos="4677"/>
        <w:tab w:val="right" w:pos="9355"/>
      </w:tabs>
      <w:jc w:val="right"/>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A54"/>
    <w:multiLevelType w:val="multilevel"/>
    <w:tmpl w:val="D9149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6D7EB6"/>
    <w:multiLevelType w:val="multilevel"/>
    <w:tmpl w:val="A33EF1C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400747">
    <w:abstractNumId w:val="0"/>
  </w:num>
  <w:num w:numId="2" w16cid:durableId="2041779374">
    <w:abstractNumId w:val="1"/>
  </w:num>
  <w:num w:numId="3" w16cid:durableId="44754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743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FF"/>
    <w:rsid w:val="00137353"/>
    <w:rsid w:val="004D236E"/>
    <w:rsid w:val="006A4B66"/>
    <w:rsid w:val="009909C8"/>
    <w:rsid w:val="00A21C9C"/>
    <w:rsid w:val="00E101A4"/>
    <w:rsid w:val="00F75DFF"/>
    <w:rsid w:val="00FF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FC6"/>
  <w15:docId w15:val="{54EE7E72-3079-4643-8A98-86829C95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8C8"/>
    <w:rPr>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0"/>
    <w:uiPriority w:val="9"/>
    <w:semiHidden/>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
    <w:name w:val="heading 4"/>
    <w:basedOn w:val="a0"/>
    <w:next w:val="a0"/>
    <w:link w:val="40"/>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uiPriority w:val="10"/>
    <w:qFormat/>
    <w:rsid w:val="006D0E49"/>
    <w:pPr>
      <w:ind w:left="709" w:firstLine="0"/>
    </w:pPr>
    <w:rPr>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6">
    <w:name w:val="ЗаголовокМ"/>
    <w:basedOn w:val="a0"/>
    <w:link w:val="a7"/>
    <w:autoRedefine/>
    <w:qFormat/>
    <w:rsid w:val="00E05026"/>
    <w:pPr>
      <w:ind w:firstLine="0"/>
      <w:jc w:val="right"/>
    </w:pPr>
    <w:rPr>
      <w:sz w:val="24"/>
      <w:lang w:eastAsia="zh-CN"/>
    </w:rPr>
  </w:style>
  <w:style w:type="character" w:customStyle="1" w:styleId="a7">
    <w:name w:val="ЗаголовокМ Знак"/>
    <w:basedOn w:val="a1"/>
    <w:link w:val="a6"/>
    <w:rsid w:val="00E05026"/>
    <w:rPr>
      <w:rFonts w:ascii="Times New Roman" w:eastAsia="Times New Roman" w:hAnsi="Times New Roman" w:cs="Times New Roman"/>
      <w:sz w:val="24"/>
      <w:szCs w:val="24"/>
      <w:lang w:eastAsia="zh-CN"/>
    </w:rPr>
  </w:style>
  <w:style w:type="character" w:customStyle="1" w:styleId="a5">
    <w:name w:val="Заголовок Знак"/>
    <w:basedOn w:val="a1"/>
    <w:link w:val="a4"/>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1">
    <w:name w:val="Body Text 2"/>
    <w:basedOn w:val="a0"/>
    <w:link w:val="22"/>
    <w:uiPriority w:val="99"/>
    <w:rsid w:val="00B1044C"/>
    <w:pPr>
      <w:spacing w:after="120" w:line="480" w:lineRule="auto"/>
      <w:ind w:firstLine="0"/>
      <w:jc w:val="left"/>
    </w:pPr>
    <w:rPr>
      <w:sz w:val="24"/>
    </w:rPr>
  </w:style>
  <w:style w:type="character" w:customStyle="1" w:styleId="22">
    <w:name w:val="Основной текст 2 Знак"/>
    <w:basedOn w:val="a1"/>
    <w:link w:val="21"/>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eastAsia="Lucida Sans Unicode"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20055"/>
    <w:pPr>
      <w:spacing w:after="120" w:line="480" w:lineRule="auto"/>
      <w:ind w:left="283"/>
    </w:pPr>
  </w:style>
  <w:style w:type="character" w:customStyle="1" w:styleId="24">
    <w:name w:val="Основной текст с отступом 2 Знак"/>
    <w:basedOn w:val="a1"/>
    <w:link w:val="23"/>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5">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2"/>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link w:val="afa"/>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hAnsi="Arial" w:cs="Arial"/>
      <w:b/>
      <w:bCs/>
      <w:sz w:val="20"/>
      <w:szCs w:val="20"/>
    </w:rPr>
  </w:style>
  <w:style w:type="paragraph" w:styleId="26">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1">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1"/>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2">
    <w:name w:val="List Number 4"/>
    <w:basedOn w:val="a0"/>
    <w:qFormat/>
    <w:rsid w:val="00731779"/>
    <w:pPr>
      <w:tabs>
        <w:tab w:val="num" w:pos="720"/>
      </w:tabs>
      <w:ind w:left="720" w:hanging="720"/>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7">
    <w:name w:val="Основной текст (2)_"/>
    <w:basedOn w:val="a1"/>
    <w:link w:val="28"/>
    <w:rsid w:val="003003D0"/>
    <w:rPr>
      <w:rFonts w:ascii="Times New Roman" w:hAnsi="Times New Roman"/>
      <w:sz w:val="28"/>
      <w:szCs w:val="28"/>
      <w:shd w:val="clear" w:color="auto" w:fill="FFFFFF"/>
    </w:rPr>
  </w:style>
  <w:style w:type="paragraph" w:customStyle="1" w:styleId="28">
    <w:name w:val="Основной текст (2)"/>
    <w:basedOn w:val="a0"/>
    <w:link w:val="27"/>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Number 2"/>
    <w:basedOn w:val="a0"/>
    <w:uiPriority w:val="99"/>
    <w:semiHidden/>
    <w:unhideWhenUsed/>
    <w:rsid w:val="003133BA"/>
    <w:pPr>
      <w:tabs>
        <w:tab w:val="num" w:pos="720"/>
      </w:tabs>
      <w:ind w:left="720" w:hanging="720"/>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pPr>
    <w:rPr>
      <w:rFonts w:ascii="Calibri" w:hAnsi="Calibri" w:cs="Calibri"/>
      <w:lang w:eastAsia="ar-SA"/>
    </w:rPr>
  </w:style>
  <w:style w:type="paragraph" w:customStyle="1" w:styleId="1a">
    <w:name w:val="Обычный1"/>
    <w:link w:val="Normal"/>
    <w:rsid w:val="00BD5D32"/>
    <w:pPr>
      <w:widowControl w:val="0"/>
    </w:pPr>
    <w:rPr>
      <w:snapToGrid w:val="0"/>
      <w:sz w:val="20"/>
      <w:szCs w:val="2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0">
    <w:name w:val="1CStyle60"/>
    <w:rsid w:val="00453C95"/>
    <w:pPr>
      <w:suppressAutoHyphens/>
      <w:spacing w:after="200" w:line="276" w:lineRule="auto"/>
      <w:jc w:val="center"/>
    </w:pPr>
    <w:rPr>
      <w:rFonts w:eastAsia="Arial"/>
      <w:sz w:val="18"/>
      <w:lang w:eastAsia="zh-CN"/>
    </w:rPr>
  </w:style>
  <w:style w:type="paragraph" w:customStyle="1" w:styleId="1CStyle56">
    <w:name w:val="1CStyle56"/>
    <w:rsid w:val="00453C95"/>
    <w:pPr>
      <w:suppressAutoHyphens/>
      <w:spacing w:after="200" w:line="276" w:lineRule="auto"/>
      <w:jc w:val="center"/>
    </w:pPr>
    <w:rPr>
      <w:rFonts w:eastAsia="Arial"/>
      <w:sz w:val="18"/>
      <w:lang w:eastAsia="zh-CN"/>
    </w:rPr>
  </w:style>
  <w:style w:type="table" w:customStyle="1" w:styleId="affc">
    <w:basedOn w:val="TableNormal1"/>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d">
    <w:basedOn w:val="TableNormal1"/>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e">
    <w:basedOn w:val="TableNormal1"/>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
    <w:basedOn w:val="TableNormal1"/>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0">
    <w:basedOn w:val="TableNormal1"/>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1">
    <w:basedOn w:val="TableNormal1"/>
    <w:pPr>
      <w:spacing w:line="360" w:lineRule="auto"/>
      <w:ind w:firstLine="567"/>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5jkpTZbhB3Vt/PTmkch0kKew==">AMUW2mU3qsSkOVEd8z5KLMFFvHdL+rH3tadRHT//MM3NZL74HK4IJKUMEdfzzVoB0t858NkhgkM0wD2Ou2R/tyoJej8JfjeaZgZ39Pnu6AdAW9CiwzPMJTY=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user</cp:lastModifiedBy>
  <cp:revision>2</cp:revision>
  <dcterms:created xsi:type="dcterms:W3CDTF">2023-01-20T10:44:00Z</dcterms:created>
  <dcterms:modified xsi:type="dcterms:W3CDTF">2023-01-20T10:44:00Z</dcterms:modified>
</cp:coreProperties>
</file>